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46260" w14:textId="77777777" w:rsidR="000D31B0" w:rsidRDefault="00DC70DC">
      <w:pPr>
        <w:pStyle w:val="BodyText"/>
        <w:ind w:left="36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676374F1" wp14:editId="77B66781">
            <wp:simplePos x="704850" y="241300"/>
            <wp:positionH relativeFrom="column">
              <wp:align>left</wp:align>
            </wp:positionH>
            <wp:positionV relativeFrom="paragraph">
              <wp:align>top</wp:align>
            </wp:positionV>
            <wp:extent cx="965808" cy="493775"/>
            <wp:effectExtent l="0" t="0" r="6350" b="190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08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AB45B8" w14:textId="77777777" w:rsidR="000D31B0" w:rsidRDefault="000D31B0">
      <w:pPr>
        <w:pStyle w:val="BodyText"/>
        <w:ind w:left="368"/>
        <w:rPr>
          <w:rFonts w:ascii="Times New Roman"/>
          <w:sz w:val="20"/>
        </w:rPr>
      </w:pPr>
    </w:p>
    <w:p w14:paraId="72B0EE2D" w14:textId="77777777" w:rsidR="001D2049" w:rsidRDefault="001D2049">
      <w:pPr>
        <w:pStyle w:val="BodyText"/>
        <w:spacing w:before="2"/>
        <w:rPr>
          <w:rFonts w:ascii="Times New Roman"/>
        </w:rPr>
      </w:pPr>
    </w:p>
    <w:p w14:paraId="08AE1994" w14:textId="05A716E7" w:rsidR="001D2049" w:rsidRDefault="00C9426A">
      <w:pPr>
        <w:pStyle w:val="Heading1"/>
      </w:pPr>
      <w:bookmarkStart w:id="0" w:name="_bookmark0"/>
      <w:bookmarkStart w:id="1" w:name="SCSF_Board_Package__May_31_2019"/>
      <w:bookmarkEnd w:id="0"/>
      <w:bookmarkEnd w:id="1"/>
      <w:r>
        <w:rPr>
          <w:sz w:val="36"/>
        </w:rPr>
        <w:t>State Charter Schools Foundation</w:t>
      </w:r>
    </w:p>
    <w:p w14:paraId="1A180588" w14:textId="237458FB" w:rsidR="001D2049" w:rsidRDefault="00E97506">
      <w:pPr>
        <w:pStyle w:val="Heading2"/>
      </w:pPr>
      <w:r>
        <w:rPr>
          <w:sz w:val="32"/>
        </w:rPr>
        <w:t>Board of Directors</w:t>
      </w:r>
      <w:r w:rsidR="00DC70DC">
        <w:t xml:space="preserve"> </w:t>
      </w:r>
      <w:r w:rsidR="005B0A8C" w:rsidRPr="005B0A8C">
        <w:rPr>
          <w:sz w:val="24"/>
          <w:szCs w:val="22"/>
        </w:rPr>
        <w:t>CALLED M</w:t>
      </w:r>
      <w:r w:rsidRPr="005B0A8C">
        <w:rPr>
          <w:sz w:val="24"/>
          <w:szCs w:val="22"/>
        </w:rPr>
        <w:t>EETING AGEN</w:t>
      </w:r>
      <w:r w:rsidR="00E72911" w:rsidRPr="005B0A8C">
        <w:rPr>
          <w:sz w:val="24"/>
          <w:szCs w:val="22"/>
        </w:rPr>
        <w:t>D</w:t>
      </w:r>
      <w:r w:rsidRPr="005B0A8C">
        <w:rPr>
          <w:sz w:val="24"/>
          <w:szCs w:val="22"/>
        </w:rPr>
        <w:t>A</w:t>
      </w:r>
    </w:p>
    <w:p w14:paraId="34519D0F" w14:textId="518BE3D6" w:rsidR="00C9426A" w:rsidRDefault="005B0A8C">
      <w:pPr>
        <w:pStyle w:val="Heading3"/>
      </w:pPr>
      <w:r>
        <w:t>April 1</w:t>
      </w:r>
      <w:r w:rsidR="00732664">
        <w:t>5</w:t>
      </w:r>
      <w:r w:rsidR="00E97506">
        <w:t>, 2020</w:t>
      </w:r>
      <w:r w:rsidR="005C5355">
        <w:t xml:space="preserve">, </w:t>
      </w:r>
      <w:r w:rsidR="00732664">
        <w:t>2</w:t>
      </w:r>
      <w:r w:rsidR="00E72911">
        <w:t>:00 p.m.</w:t>
      </w:r>
    </w:p>
    <w:p w14:paraId="2698DFD1" w14:textId="6A682CBF" w:rsidR="001D2049" w:rsidRDefault="005B0A8C">
      <w:pPr>
        <w:pStyle w:val="Heading3"/>
      </w:pPr>
      <w:r>
        <w:t>Via Conference Call</w:t>
      </w:r>
    </w:p>
    <w:p w14:paraId="39897CB8" w14:textId="5DDA2E47" w:rsidR="005B0A8C" w:rsidRPr="005B0A8C" w:rsidRDefault="005B0A8C">
      <w:pPr>
        <w:pStyle w:val="Heading3"/>
        <w:rPr>
          <w:sz w:val="22"/>
          <w:szCs w:val="22"/>
        </w:rPr>
      </w:pPr>
      <w:r w:rsidRPr="005B0A8C">
        <w:rPr>
          <w:sz w:val="22"/>
          <w:szCs w:val="22"/>
        </w:rPr>
        <w:t>888-808-6929, code: 5206746#</w:t>
      </w:r>
    </w:p>
    <w:p w14:paraId="51CF0B3F" w14:textId="77777777" w:rsidR="001D2049" w:rsidRPr="005B0A8C" w:rsidRDefault="00DC70DC">
      <w:pPr>
        <w:pStyle w:val="BodyText"/>
        <w:spacing w:before="122"/>
        <w:ind w:left="2159" w:right="1614"/>
        <w:jc w:val="center"/>
        <w:rPr>
          <w:sz w:val="18"/>
          <w:szCs w:val="18"/>
        </w:rPr>
      </w:pPr>
      <w:r w:rsidRPr="005B0A8C">
        <w:rPr>
          <w:sz w:val="18"/>
          <w:szCs w:val="18"/>
        </w:rPr>
        <w:t>State Charter Schools Foundation of Georgia</w:t>
      </w:r>
    </w:p>
    <w:p w14:paraId="0EEF642E" w14:textId="1905AEC7" w:rsidR="001D2049" w:rsidRPr="005B0A8C" w:rsidRDefault="007F7283">
      <w:pPr>
        <w:pStyle w:val="BodyText"/>
        <w:spacing w:after="19"/>
        <w:ind w:left="2159" w:right="1619"/>
        <w:jc w:val="center"/>
        <w:rPr>
          <w:sz w:val="18"/>
          <w:szCs w:val="18"/>
        </w:rPr>
      </w:pPr>
      <w:r w:rsidRPr="005B0A8C">
        <w:rPr>
          <w:sz w:val="18"/>
          <w:szCs w:val="18"/>
        </w:rPr>
        <w:t xml:space="preserve">508 Twin Towers West, </w:t>
      </w:r>
      <w:r w:rsidR="00DC70DC" w:rsidRPr="005B0A8C">
        <w:rPr>
          <w:sz w:val="18"/>
          <w:szCs w:val="18"/>
        </w:rPr>
        <w:t>205 Jesse Hill Jr. Drive, Atlanta, Georgia 30334</w:t>
      </w:r>
    </w:p>
    <w:p w14:paraId="10E2E898" w14:textId="3412F06D" w:rsidR="001D2049" w:rsidRDefault="00FD2764">
      <w:pPr>
        <w:pStyle w:val="BodyText"/>
        <w:spacing w:line="30" w:lineRule="exact"/>
        <w:ind w:left="1016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66FEB4DA" wp14:editId="0B5E19DD">
                <wp:extent cx="5981065" cy="18415"/>
                <wp:effectExtent l="10160" t="635" r="9525" b="0"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8415"/>
                          <a:chOff x="0" y="0"/>
                          <a:chExt cx="9419" cy="29"/>
                        </a:xfrm>
                      </wpg:grpSpPr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8EFE34" id="Group 12" o:spid="_x0000_s1026" style="width:470.95pt;height:1.45pt;mso-position-horizontal-relative:char;mso-position-vertical-relative:line" coordsize="941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tQ4hQIAAJcFAAAOAAAAZHJzL2Uyb0RvYy54bWykVF1v2jAUfZ+0/2DlnSahgYWoUE0E+tJt&#10;SO1+gHGcxFpiW7ZLQNP++66vA13bl6rjwVznfvjcc659c3vsO3Lgxgoll1F6lUSES6YqIZtl9PNx&#10;O8kjYh2VFe2U5MvoxG10u/r86WbQBZ+qVnUVNwSKSFsMehm1zukiji1reU/tldJcgrNWpqcOtqaJ&#10;K0MHqN538TRJ5vGgTKWNYtxa+FoGZ7TC+nXNmftR15Y70i0jwOZwNbju/RqvbmjRGKpbwUYY9AMo&#10;eiokHHopVVJHyZMRb0r1ghllVe2umOpjVdeCcewBukmTV93cGfWksZemGBp9oQmofcXTh8uy74ed&#10;IaIC7bKISNqDRngsSaeenEE3BcTcGf2gdyZ0COa9Yr8suOPXfr9vQjDZD99UBfXok1NIzrE2vS8B&#10;bZMjanC6aMCPjjD4OFvkaTKfRYSBL82zdBY0Yi0I+SaLtZsxb5Gli5A0XfiMmBbhOIQ4QvL9wJzZ&#10;Zyrt/1H50FLNUSHraTpTCfADlfdCcpJeByYxZC0DjewoRxqJVOuWyoZjsceTBspSbMGDhaohxW8s&#10;aPBOWkFOnO0zr8/84NBf6KGFNtbdcdUTbyyjDiCjWvRwb11g8hzixZNqK7oOa3eSDF6kaZ5jhlWd&#10;qLzXx1nT7NedIQfqrx7+Rl1ehPnSJbVtiENXAA6zLys8puW02oy2o6ILNnTQSX8QdAhARytcut+L&#10;ZLHJN3k2yabzzSRLynLydbvOJvNt+mVWXpfrdZn+8ZjTrGhFVXHpYZ8fgDR731SMT1G4upcn4EJQ&#10;/LI6ziSAPf8jaJjOIGsYzb2qTjvjSR8HFS28/Zg2vlT+efl3j1HP7+nqLwAAAP//AwBQSwMEFAAG&#10;AAgAAAAhALHg9b3cAAAAAwEAAA8AAABkcnMvZG93bnJldi54bWxMj0FrwkAQhe+F/odlCr3VTbSV&#10;JmYjIrYnKVSF4m3MjkkwOxuyaxL/fbe9tJeBx3u89022HE0jeupcbVlBPIlAEBdW11wqOOzfnl5B&#10;OI+ssbFMCm7kYJnf32WYajvwJ/U7X4pQwi5FBZX3bSqlKyoy6Ca2JQ7e2XYGfZBdKXWHQyg3jZxG&#10;0VwarDksVNjSuqLisrsaBe8DDqtZvOm3l/P6dty/fHxtY1Lq8WFcLUB4Gv1fGH7wAzrkgelkr6yd&#10;aBSER/zvDV7yHCcgTgqmCcg8k//Z828AAAD//wMAUEsBAi0AFAAGAAgAAAAhALaDOJL+AAAA4QEA&#10;ABMAAAAAAAAAAAAAAAAAAAAAAFtDb250ZW50X1R5cGVzXS54bWxQSwECLQAUAAYACAAAACEAOP0h&#10;/9YAAACUAQAACwAAAAAAAAAAAAAAAAAvAQAAX3JlbHMvLnJlbHNQSwECLQAUAAYACAAAACEA4d7U&#10;OIUCAACXBQAADgAAAAAAAAAAAAAAAAAuAgAAZHJzL2Uyb0RvYy54bWxQSwECLQAUAAYACAAAACEA&#10;seD1vdwAAAADAQAADwAAAAAAAAAAAAAAAADfBAAAZHJzL2Rvd25yZXYueG1sUEsFBgAAAAAEAAQA&#10;8wAAAOgFAAAAAA==&#10;">
                <v:line id="Line 13" o:spid="_x0000_s1027" style="position:absolute;visibility:visible;mso-wrap-style:square" from="0,14" to="941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wfPwgAAANsAAAAPAAAAZHJzL2Rvd25yZXYueG1sRE9La8JA&#10;EL4X/A/LCN7qxicluooEheJBrJaep9kxiWZnY3ar0V/vCkJv8/E9ZzpvTCkuVLvCsoJeNwJBnFpd&#10;cKbge796/wDhPLLG0jIpuJGD+az1NsVY2yt/0WXnMxFC2MWoIPe+iqV0aU4GXddWxIE72NqgD7DO&#10;pK7xGsJNKftRNJYGCw4NOVaU5JSedn9GwXm7Hhzlz3BDG74P7stzsh7+Jkp12s1iAsJT4//FL/en&#10;DvNH8PwlHCBnDwAAAP//AwBQSwECLQAUAAYACAAAACEA2+H2y+4AAACFAQAAEwAAAAAAAAAAAAAA&#10;AAAAAAAAW0NvbnRlbnRfVHlwZXNdLnhtbFBLAQItABQABgAIAAAAIQBa9CxbvwAAABUBAAALAAAA&#10;AAAAAAAAAAAAAB8BAABfcmVscy8ucmVsc1BLAQItABQABgAIAAAAIQC7PwfPwgAAANsAAAAPAAAA&#10;AAAAAAAAAAAAAAcCAABkcnMvZG93bnJldi54bWxQSwUGAAAAAAMAAwC3AAAA9gIAAAAA&#10;" strokeweight="1.44pt"/>
                <w10:anchorlock/>
              </v:group>
            </w:pict>
          </mc:Fallback>
        </mc:AlternateContent>
      </w:r>
    </w:p>
    <w:p w14:paraId="6C01C551" w14:textId="77777777" w:rsidR="001D2049" w:rsidRDefault="001D2049">
      <w:pPr>
        <w:pStyle w:val="BodyText"/>
        <w:spacing w:before="6"/>
        <w:rPr>
          <w:sz w:val="17"/>
        </w:rPr>
      </w:pPr>
    </w:p>
    <w:p w14:paraId="1AFB93D0" w14:textId="72077A73" w:rsidR="001D2049" w:rsidRDefault="00DC70DC">
      <w:pPr>
        <w:pStyle w:val="Heading4"/>
        <w:numPr>
          <w:ilvl w:val="0"/>
          <w:numId w:val="2"/>
        </w:numPr>
        <w:tabs>
          <w:tab w:val="left" w:pos="1060"/>
          <w:tab w:val="left" w:pos="1061"/>
        </w:tabs>
        <w:spacing w:before="56"/>
        <w:ind w:hanging="479"/>
        <w:jc w:val="left"/>
      </w:pPr>
      <w:r>
        <w:t>Welcome</w:t>
      </w:r>
      <w:r w:rsidR="000D31B0">
        <w:t xml:space="preserve">, </w:t>
      </w:r>
      <w:r w:rsidR="00732664">
        <w:t>Chris Sears</w:t>
      </w:r>
    </w:p>
    <w:p w14:paraId="389DBBD3" w14:textId="4B613DBA" w:rsidR="001D2049" w:rsidRDefault="00DC70DC" w:rsidP="008C6564">
      <w:pPr>
        <w:pStyle w:val="ListParagraph"/>
        <w:numPr>
          <w:ilvl w:val="1"/>
          <w:numId w:val="2"/>
        </w:numPr>
        <w:tabs>
          <w:tab w:val="left" w:pos="1781"/>
        </w:tabs>
        <w:spacing w:before="1" w:line="267" w:lineRule="exact"/>
      </w:pPr>
      <w:r>
        <w:t>Call to</w:t>
      </w:r>
      <w:r>
        <w:rPr>
          <w:spacing w:val="-3"/>
        </w:rPr>
        <w:t xml:space="preserve"> </w:t>
      </w:r>
      <w:r w:rsidR="00C9426A">
        <w:t>o</w:t>
      </w:r>
      <w:r>
        <w:t>rder</w:t>
      </w:r>
    </w:p>
    <w:p w14:paraId="128FF36A" w14:textId="77777777" w:rsidR="000D31B0" w:rsidRDefault="000D31B0" w:rsidP="000D31B0">
      <w:pPr>
        <w:pStyle w:val="ListParagraph"/>
        <w:tabs>
          <w:tab w:val="left" w:pos="1781"/>
        </w:tabs>
        <w:spacing w:before="1" w:line="237" w:lineRule="auto"/>
        <w:ind w:left="1780" w:right="5183" w:firstLine="0"/>
      </w:pPr>
    </w:p>
    <w:p w14:paraId="163B61BA" w14:textId="2A97D4A2" w:rsidR="001D2049" w:rsidRDefault="00732664">
      <w:pPr>
        <w:pStyle w:val="Heading4"/>
        <w:numPr>
          <w:ilvl w:val="0"/>
          <w:numId w:val="2"/>
        </w:numPr>
        <w:tabs>
          <w:tab w:val="left" w:pos="1060"/>
          <w:tab w:val="left" w:pos="1061"/>
        </w:tabs>
        <w:ind w:hanging="539"/>
        <w:jc w:val="left"/>
      </w:pPr>
      <w:r>
        <w:t>SCSF COVID-19 Relief Fund, Chris Sears</w:t>
      </w:r>
    </w:p>
    <w:p w14:paraId="22C3C83B" w14:textId="155A8574" w:rsidR="00442FC2" w:rsidRDefault="00732664">
      <w:pPr>
        <w:pStyle w:val="ListParagraph"/>
        <w:numPr>
          <w:ilvl w:val="1"/>
          <w:numId w:val="2"/>
        </w:numPr>
        <w:tabs>
          <w:tab w:val="left" w:pos="1781"/>
        </w:tabs>
      </w:pPr>
      <w:r>
        <w:t>Summary of grant applications received by schools</w:t>
      </w:r>
    </w:p>
    <w:p w14:paraId="591211D3" w14:textId="579A017C" w:rsidR="00FC1867" w:rsidRDefault="005B0A8C">
      <w:pPr>
        <w:pStyle w:val="ListParagraph"/>
        <w:numPr>
          <w:ilvl w:val="1"/>
          <w:numId w:val="2"/>
        </w:numPr>
        <w:tabs>
          <w:tab w:val="left" w:pos="1781"/>
        </w:tabs>
      </w:pPr>
      <w:r w:rsidRPr="00C535A4">
        <w:rPr>
          <w:b/>
          <w:bCs/>
        </w:rPr>
        <w:t>Vote</w:t>
      </w:r>
      <w:r>
        <w:t xml:space="preserve"> to approve </w:t>
      </w:r>
      <w:r w:rsidR="00732664">
        <w:t>grant award recommendations</w:t>
      </w:r>
    </w:p>
    <w:p w14:paraId="492B3018" w14:textId="77777777" w:rsidR="001D2049" w:rsidRDefault="001D2049">
      <w:pPr>
        <w:pStyle w:val="BodyText"/>
        <w:spacing w:before="1"/>
        <w:rPr>
          <w:b/>
        </w:rPr>
      </w:pPr>
    </w:p>
    <w:p w14:paraId="58D0E270" w14:textId="69C0BFCB" w:rsidR="001D2049" w:rsidRPr="00183E3C" w:rsidRDefault="00DC70DC" w:rsidP="00183E3C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ind w:hanging="602"/>
        <w:jc w:val="left"/>
        <w:rPr>
          <w:sz w:val="20"/>
        </w:rPr>
      </w:pPr>
      <w:r w:rsidRPr="00183E3C">
        <w:rPr>
          <w:b/>
        </w:rPr>
        <w:t>Adjournment</w:t>
      </w:r>
    </w:p>
    <w:sectPr w:rsidR="001D2049" w:rsidRPr="00183E3C" w:rsidSect="00183E3C">
      <w:pgSz w:w="12240" w:h="15840"/>
      <w:pgMar w:top="380" w:right="5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C4D4B"/>
    <w:multiLevelType w:val="hybridMultilevel"/>
    <w:tmpl w:val="DFC2D954"/>
    <w:lvl w:ilvl="0" w:tplc="09B482DC">
      <w:start w:val="1"/>
      <w:numFmt w:val="decimal"/>
      <w:lvlText w:val="%1."/>
      <w:lvlJc w:val="left"/>
      <w:pPr>
        <w:ind w:left="106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CFEAD3E4">
      <w:numFmt w:val="bullet"/>
      <w:lvlText w:val="•"/>
      <w:lvlJc w:val="left"/>
      <w:pPr>
        <w:ind w:left="2048" w:hanging="360"/>
      </w:pPr>
      <w:rPr>
        <w:rFonts w:hint="default"/>
      </w:rPr>
    </w:lvl>
    <w:lvl w:ilvl="2" w:tplc="4F76C72E">
      <w:numFmt w:val="bullet"/>
      <w:lvlText w:val="•"/>
      <w:lvlJc w:val="left"/>
      <w:pPr>
        <w:ind w:left="3036" w:hanging="360"/>
      </w:pPr>
      <w:rPr>
        <w:rFonts w:hint="default"/>
      </w:rPr>
    </w:lvl>
    <w:lvl w:ilvl="3" w:tplc="E932A37E">
      <w:numFmt w:val="bullet"/>
      <w:lvlText w:val="•"/>
      <w:lvlJc w:val="left"/>
      <w:pPr>
        <w:ind w:left="4024" w:hanging="360"/>
      </w:pPr>
      <w:rPr>
        <w:rFonts w:hint="default"/>
      </w:rPr>
    </w:lvl>
    <w:lvl w:ilvl="4" w:tplc="9BF484CC">
      <w:numFmt w:val="bullet"/>
      <w:lvlText w:val="•"/>
      <w:lvlJc w:val="left"/>
      <w:pPr>
        <w:ind w:left="5012" w:hanging="360"/>
      </w:pPr>
      <w:rPr>
        <w:rFonts w:hint="default"/>
      </w:rPr>
    </w:lvl>
    <w:lvl w:ilvl="5" w:tplc="17DE1AFE">
      <w:numFmt w:val="bullet"/>
      <w:lvlText w:val="•"/>
      <w:lvlJc w:val="left"/>
      <w:pPr>
        <w:ind w:left="6000" w:hanging="360"/>
      </w:pPr>
      <w:rPr>
        <w:rFonts w:hint="default"/>
      </w:rPr>
    </w:lvl>
    <w:lvl w:ilvl="6" w:tplc="C60AEB60">
      <w:numFmt w:val="bullet"/>
      <w:lvlText w:val="•"/>
      <w:lvlJc w:val="left"/>
      <w:pPr>
        <w:ind w:left="6988" w:hanging="360"/>
      </w:pPr>
      <w:rPr>
        <w:rFonts w:hint="default"/>
      </w:rPr>
    </w:lvl>
    <w:lvl w:ilvl="7" w:tplc="69EE2F8E">
      <w:numFmt w:val="bullet"/>
      <w:lvlText w:val="•"/>
      <w:lvlJc w:val="left"/>
      <w:pPr>
        <w:ind w:left="7976" w:hanging="360"/>
      </w:pPr>
      <w:rPr>
        <w:rFonts w:hint="default"/>
      </w:rPr>
    </w:lvl>
    <w:lvl w:ilvl="8" w:tplc="A7C25C9A">
      <w:numFmt w:val="bullet"/>
      <w:lvlText w:val="•"/>
      <w:lvlJc w:val="left"/>
      <w:pPr>
        <w:ind w:left="8964" w:hanging="360"/>
      </w:pPr>
      <w:rPr>
        <w:rFonts w:hint="default"/>
      </w:rPr>
    </w:lvl>
  </w:abstractNum>
  <w:abstractNum w:abstractNumId="1" w15:restartNumberingAfterBreak="0">
    <w:nsid w:val="6EA041DE"/>
    <w:multiLevelType w:val="hybridMultilevel"/>
    <w:tmpl w:val="F3F6C29A"/>
    <w:lvl w:ilvl="0" w:tplc="B05410CC">
      <w:start w:val="1"/>
      <w:numFmt w:val="upperRoman"/>
      <w:lvlText w:val="%1."/>
      <w:lvlJc w:val="left"/>
      <w:pPr>
        <w:ind w:left="1060" w:hanging="480"/>
        <w:jc w:val="righ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1" w:tplc="E9DEA394">
      <w:start w:val="1"/>
      <w:numFmt w:val="lowerLetter"/>
      <w:lvlText w:val="%2."/>
      <w:lvlJc w:val="left"/>
      <w:pPr>
        <w:ind w:left="1780" w:hanging="360"/>
      </w:pPr>
      <w:rPr>
        <w:rFonts w:ascii="Calibri" w:eastAsia="Calibri" w:hAnsi="Calibri" w:cs="Calibri" w:hint="default"/>
        <w:b w:val="0"/>
        <w:bCs w:val="0"/>
        <w:color w:val="auto"/>
        <w:spacing w:val="-1"/>
        <w:w w:val="100"/>
        <w:sz w:val="22"/>
        <w:szCs w:val="22"/>
      </w:rPr>
    </w:lvl>
    <w:lvl w:ilvl="2" w:tplc="0409000F">
      <w:start w:val="1"/>
      <w:numFmt w:val="decimal"/>
      <w:lvlText w:val="%3."/>
      <w:lvlJc w:val="left"/>
      <w:pPr>
        <w:ind w:left="2500" w:hanging="286"/>
      </w:pPr>
      <w:rPr>
        <w:rFonts w:hint="default"/>
        <w:spacing w:val="-1"/>
        <w:w w:val="100"/>
        <w:sz w:val="22"/>
        <w:szCs w:val="22"/>
      </w:rPr>
    </w:lvl>
    <w:lvl w:ilvl="3" w:tplc="05C6E9AA">
      <w:start w:val="1"/>
      <w:numFmt w:val="lowerLetter"/>
      <w:lvlText w:val="%4."/>
      <w:lvlJc w:val="left"/>
      <w:pPr>
        <w:ind w:left="3555" w:hanging="286"/>
      </w:pPr>
      <w:rPr>
        <w:rFonts w:hint="default"/>
        <w:b w:val="0"/>
        <w:bCs w:val="0"/>
        <w:color w:val="auto"/>
      </w:rPr>
    </w:lvl>
    <w:lvl w:ilvl="4" w:tplc="97E0D06C">
      <w:numFmt w:val="bullet"/>
      <w:lvlText w:val="•"/>
      <w:lvlJc w:val="left"/>
      <w:pPr>
        <w:ind w:left="4610" w:hanging="286"/>
      </w:pPr>
      <w:rPr>
        <w:rFonts w:hint="default"/>
      </w:rPr>
    </w:lvl>
    <w:lvl w:ilvl="5" w:tplc="65FE60DE">
      <w:numFmt w:val="bullet"/>
      <w:lvlText w:val="•"/>
      <w:lvlJc w:val="left"/>
      <w:pPr>
        <w:ind w:left="5665" w:hanging="286"/>
      </w:pPr>
      <w:rPr>
        <w:rFonts w:hint="default"/>
      </w:rPr>
    </w:lvl>
    <w:lvl w:ilvl="6" w:tplc="78749FD8">
      <w:numFmt w:val="bullet"/>
      <w:lvlText w:val="•"/>
      <w:lvlJc w:val="left"/>
      <w:pPr>
        <w:ind w:left="6720" w:hanging="286"/>
      </w:pPr>
      <w:rPr>
        <w:rFonts w:hint="default"/>
      </w:rPr>
    </w:lvl>
    <w:lvl w:ilvl="7" w:tplc="D3B2F184">
      <w:numFmt w:val="bullet"/>
      <w:lvlText w:val="•"/>
      <w:lvlJc w:val="left"/>
      <w:pPr>
        <w:ind w:left="7775" w:hanging="286"/>
      </w:pPr>
      <w:rPr>
        <w:rFonts w:hint="default"/>
      </w:rPr>
    </w:lvl>
    <w:lvl w:ilvl="8" w:tplc="E4729348">
      <w:numFmt w:val="bullet"/>
      <w:lvlText w:val="•"/>
      <w:lvlJc w:val="left"/>
      <w:pPr>
        <w:ind w:left="8830" w:hanging="28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49"/>
    <w:rsid w:val="000247BA"/>
    <w:rsid w:val="000C00B6"/>
    <w:rsid w:val="000D31B0"/>
    <w:rsid w:val="000E7559"/>
    <w:rsid w:val="000F7A02"/>
    <w:rsid w:val="00133377"/>
    <w:rsid w:val="00183E3C"/>
    <w:rsid w:val="001D2049"/>
    <w:rsid w:val="002F0E09"/>
    <w:rsid w:val="003E59B5"/>
    <w:rsid w:val="00431969"/>
    <w:rsid w:val="00442FC2"/>
    <w:rsid w:val="004D6305"/>
    <w:rsid w:val="004D644D"/>
    <w:rsid w:val="004E0FCB"/>
    <w:rsid w:val="0054517C"/>
    <w:rsid w:val="005A6C90"/>
    <w:rsid w:val="005B0A8C"/>
    <w:rsid w:val="005C5355"/>
    <w:rsid w:val="005F5D15"/>
    <w:rsid w:val="006320C1"/>
    <w:rsid w:val="00732664"/>
    <w:rsid w:val="00762956"/>
    <w:rsid w:val="00762F54"/>
    <w:rsid w:val="007F7283"/>
    <w:rsid w:val="008C6564"/>
    <w:rsid w:val="00A039A0"/>
    <w:rsid w:val="00C535A4"/>
    <w:rsid w:val="00C9426A"/>
    <w:rsid w:val="00DC70DC"/>
    <w:rsid w:val="00E72911"/>
    <w:rsid w:val="00E97506"/>
    <w:rsid w:val="00F63401"/>
    <w:rsid w:val="00F926D8"/>
    <w:rsid w:val="00FC1867"/>
    <w:rsid w:val="00FD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E89D3"/>
  <w15:docId w15:val="{A5436246-FB2D-49C5-A266-16AE9CA0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8" w:line="439" w:lineRule="exact"/>
      <w:ind w:left="3239"/>
      <w:outlineLvl w:val="0"/>
    </w:pPr>
    <w:rPr>
      <w:b/>
      <w:bCs/>
      <w:sz w:val="29"/>
      <w:szCs w:val="29"/>
    </w:rPr>
  </w:style>
  <w:style w:type="paragraph" w:styleId="Heading2">
    <w:name w:val="heading 2"/>
    <w:basedOn w:val="Normal"/>
    <w:uiPriority w:val="9"/>
    <w:unhideWhenUsed/>
    <w:qFormat/>
    <w:pPr>
      <w:ind w:left="4309" w:right="3765"/>
      <w:jc w:val="center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spacing w:before="96"/>
      <w:ind w:left="4308" w:right="3768"/>
      <w:jc w:val="center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060" w:hanging="61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60" w:hanging="360"/>
    </w:pPr>
  </w:style>
  <w:style w:type="paragraph" w:customStyle="1" w:styleId="TableParagraph">
    <w:name w:val="Table Paragraph"/>
    <w:basedOn w:val="Normal"/>
    <w:uiPriority w:val="1"/>
    <w:qFormat/>
    <w:pPr>
      <w:spacing w:before="5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2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2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Bollman</dc:creator>
  <cp:lastModifiedBy>scsfga</cp:lastModifiedBy>
  <cp:revision>2</cp:revision>
  <dcterms:created xsi:type="dcterms:W3CDTF">2020-04-13T19:51:00Z</dcterms:created>
  <dcterms:modified xsi:type="dcterms:W3CDTF">2020-04-13T19:51:00Z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Adobe Acrobat Pro 11.0.0</vt:lpwstr>
  </property>
  <property fmtid="{D5CDD505-2E9C-101B-9397-08002B2CF9AE}" pid="4" name="LastSaved">
    <vt:filetime>2019-09-16T00:00:00Z</vt:filetime>
  </property>
</Properties>
</file>